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5B" w:rsidRDefault="00BE235B">
      <w:pPr>
        <w:rPr>
          <w:b/>
        </w:rPr>
      </w:pPr>
      <w:r>
        <w:t xml:space="preserve">                                                                       </w:t>
      </w:r>
      <w:r w:rsidRPr="00DB1609">
        <w:rPr>
          <w:b/>
        </w:rPr>
        <w:t xml:space="preserve">  </w:t>
      </w:r>
    </w:p>
    <w:p w:rsidR="00BE235B" w:rsidRDefault="00BE235B" w:rsidP="00BE235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706516" w:rsidRDefault="00821F3C" w:rsidP="00BE474D">
      <w:pPr>
        <w:pStyle w:val="a5"/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06516" w:rsidRDefault="00706516" w:rsidP="00706516">
      <w:pPr>
        <w:rPr>
          <w:b/>
        </w:rPr>
      </w:pPr>
      <w:r>
        <w:t xml:space="preserve">                                                                    </w:t>
      </w:r>
      <w:r>
        <w:t xml:space="preserve">     </w:t>
      </w:r>
      <w:r>
        <w:rPr>
          <w:b/>
          <w:noProof/>
          <w:lang w:eastAsia="ru-RU"/>
        </w:rPr>
        <w:drawing>
          <wp:inline distT="0" distB="0" distL="0" distR="0" wp14:anchorId="3B2741A3" wp14:editId="6C0DEBD8">
            <wp:extent cx="801370" cy="688975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1609">
        <w:rPr>
          <w:b/>
        </w:rPr>
        <w:t xml:space="preserve">  </w:t>
      </w:r>
    </w:p>
    <w:p w:rsidR="00706516" w:rsidRDefault="00706516" w:rsidP="0070651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706516" w:rsidRDefault="00706516" w:rsidP="0070651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E474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МЕЛЬНИЧНЫЙ СЕЛЬСКИЙ СОВЕТ ДЕПУТАТОВ</w:t>
      </w:r>
    </w:p>
    <w:p w:rsidR="00706516" w:rsidRDefault="00706516" w:rsidP="0070651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706516" w:rsidRDefault="00706516" w:rsidP="0070651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E474D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ИРБЕЙСКОГО  РАЙОНА  КРАСНОЯРСКОГО  КРАЯ</w:t>
      </w:r>
    </w:p>
    <w:p w:rsidR="00706516" w:rsidRDefault="00706516" w:rsidP="007065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6516" w:rsidRDefault="00706516" w:rsidP="0070651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РЕШЕНИЕ</w:t>
      </w:r>
    </w:p>
    <w:p w:rsidR="00706516" w:rsidRDefault="00706516" w:rsidP="007065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6516" w:rsidRDefault="00706516" w:rsidP="0070651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29.08.</w:t>
      </w:r>
      <w:r>
        <w:rPr>
          <w:rFonts w:ascii="Times New Roman" w:hAnsi="Times New Roman" w:cs="Times New Roman"/>
          <w:sz w:val="24"/>
          <w:szCs w:val="24"/>
        </w:rPr>
        <w:t xml:space="preserve">2014г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ельничное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№12</w:t>
      </w:r>
      <w:r>
        <w:rPr>
          <w:rFonts w:ascii="Times New Roman" w:hAnsi="Times New Roman" w:cs="Times New Roman"/>
          <w:sz w:val="24"/>
          <w:szCs w:val="24"/>
        </w:rPr>
        <w:t>-р</w:t>
      </w:r>
    </w:p>
    <w:p w:rsidR="00706516" w:rsidRDefault="00706516" w:rsidP="007065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6516" w:rsidRDefault="00706516" w:rsidP="0070651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 изменений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</w:t>
      </w:r>
      <w:r w:rsidR="002E19E3">
        <w:rPr>
          <w:rFonts w:ascii="Times New Roman" w:hAnsi="Times New Roman" w:cs="Times New Roman"/>
          <w:sz w:val="24"/>
          <w:szCs w:val="24"/>
        </w:rPr>
        <w:t>ение  №8 от16.0</w:t>
      </w:r>
      <w:r>
        <w:rPr>
          <w:rFonts w:ascii="Times New Roman" w:hAnsi="Times New Roman" w:cs="Times New Roman"/>
          <w:sz w:val="24"/>
          <w:szCs w:val="24"/>
        </w:rPr>
        <w:t>6.2014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Порядка размещения  сведений  о  расходах  лиц, замещающих должности муниципальной  службы высшей,  главной, ведущей, старшей группы, и их супруг (супругов)</w:t>
      </w:r>
      <w:r w:rsidR="002E19E3">
        <w:rPr>
          <w:rFonts w:ascii="Times New Roman" w:hAnsi="Times New Roman" w:cs="Times New Roman"/>
          <w:sz w:val="24"/>
          <w:szCs w:val="24"/>
        </w:rPr>
        <w:t xml:space="preserve">  и  несовершеннолетних  детей в  администрации  Мельничного  сельсовета,  на  официальном  сайте администрации  </w:t>
      </w:r>
      <w:proofErr w:type="spellStart"/>
      <w:r w:rsidR="002E19E3"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 w:rsidR="002E19E3">
        <w:rPr>
          <w:rFonts w:ascii="Times New Roman" w:hAnsi="Times New Roman" w:cs="Times New Roman"/>
          <w:sz w:val="24"/>
          <w:szCs w:val="24"/>
        </w:rPr>
        <w:t xml:space="preserve">  района».</w:t>
      </w:r>
    </w:p>
    <w:p w:rsidR="00706516" w:rsidRDefault="00706516" w:rsidP="007065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6516" w:rsidRDefault="002E19E3" w:rsidP="0070651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06516">
        <w:rPr>
          <w:rFonts w:ascii="Times New Roman" w:hAnsi="Times New Roman" w:cs="Times New Roman"/>
          <w:sz w:val="24"/>
          <w:szCs w:val="24"/>
        </w:rPr>
        <w:t xml:space="preserve">На  основании  юридической  экспертизы  проведенной  управлением территориальной политики  Губернатора  Красноярского  края,  по  проверке  нормативного  правового акта решения  Мельничного  сельского  Совета </w:t>
      </w:r>
      <w:r>
        <w:rPr>
          <w:rFonts w:ascii="Times New Roman" w:hAnsi="Times New Roman" w:cs="Times New Roman"/>
          <w:sz w:val="24"/>
          <w:szCs w:val="24"/>
        </w:rPr>
        <w:t xml:space="preserve"> депутатов  от </w:t>
      </w:r>
      <w:r>
        <w:rPr>
          <w:rFonts w:ascii="Times New Roman" w:hAnsi="Times New Roman" w:cs="Times New Roman"/>
          <w:sz w:val="24"/>
          <w:szCs w:val="24"/>
        </w:rPr>
        <w:t>16.06.2014г</w:t>
      </w:r>
      <w:r>
        <w:rPr>
          <w:rFonts w:ascii="Times New Roman" w:hAnsi="Times New Roman" w:cs="Times New Roman"/>
          <w:sz w:val="24"/>
          <w:szCs w:val="24"/>
        </w:rPr>
        <w:t xml:space="preserve"> №8 </w:t>
      </w:r>
      <w:r w:rsidR="00BE474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Порядка размещения  сведений  о  расходах  лиц, замещающих должности муниципальной  службы высшей,  главной, ведущей, старшей группы, и их супруг (супругов)  и  несовершеннолетних  детей в  администрации  Мельничного  сельсовета,  на  официальном  сайте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6516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706516">
        <w:rPr>
          <w:rFonts w:ascii="Times New Roman" w:hAnsi="Times New Roman" w:cs="Times New Roman"/>
          <w:sz w:val="24"/>
          <w:szCs w:val="24"/>
        </w:rPr>
        <w:t xml:space="preserve">  акте  выявлены  несоответствия  </w:t>
      </w:r>
      <w:r>
        <w:rPr>
          <w:rFonts w:ascii="Times New Roman" w:hAnsi="Times New Roman" w:cs="Times New Roman"/>
          <w:sz w:val="24"/>
          <w:szCs w:val="24"/>
        </w:rPr>
        <w:t xml:space="preserve">действующему </w:t>
      </w:r>
      <w:r w:rsidR="00706516">
        <w:rPr>
          <w:rFonts w:ascii="Times New Roman" w:hAnsi="Times New Roman" w:cs="Times New Roman"/>
          <w:sz w:val="24"/>
          <w:szCs w:val="24"/>
        </w:rPr>
        <w:t>законодательству Российской  Федерации</w:t>
      </w:r>
      <w:proofErr w:type="gramStart"/>
      <w:r w:rsidR="00706516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706516">
        <w:rPr>
          <w:rFonts w:ascii="Times New Roman" w:hAnsi="Times New Roman" w:cs="Times New Roman"/>
          <w:sz w:val="24"/>
          <w:szCs w:val="24"/>
        </w:rPr>
        <w:t xml:space="preserve">  в  связи  с  этим Мельничный  сельский Совет  депутатов  РЕШИЛ:</w:t>
      </w:r>
    </w:p>
    <w:p w:rsidR="00706516" w:rsidRDefault="00983264" w:rsidP="0070651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1.Исключить в  пункте 2.1 Приложения слова «несовершеннолетних  детей»</w:t>
      </w:r>
      <w:r w:rsidR="00706516">
        <w:rPr>
          <w:rFonts w:ascii="Times New Roman" w:hAnsi="Times New Roman" w:cs="Times New Roman"/>
          <w:sz w:val="24"/>
          <w:szCs w:val="24"/>
        </w:rPr>
        <w:t xml:space="preserve"> </w:t>
      </w:r>
      <w:r w:rsidR="009B6B49">
        <w:rPr>
          <w:rFonts w:ascii="Times New Roman" w:hAnsi="Times New Roman" w:cs="Times New Roman"/>
          <w:sz w:val="24"/>
          <w:szCs w:val="24"/>
        </w:rPr>
        <w:t>так</w:t>
      </w:r>
      <w:r w:rsidR="00706516">
        <w:rPr>
          <w:rFonts w:ascii="Times New Roman" w:hAnsi="Times New Roman" w:cs="Times New Roman"/>
          <w:sz w:val="24"/>
          <w:szCs w:val="24"/>
        </w:rPr>
        <w:t>, как  противоречит  действующему  законодательству.</w:t>
      </w:r>
    </w:p>
    <w:p w:rsidR="009B6B49" w:rsidRDefault="009B6B49" w:rsidP="0070651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2.Дополнить пункт 4  Приложения словами «данные  сведения  обновляются  ежегодно  в 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14  рабочих  дней  со  дня  истечения  срока, у</w:t>
      </w:r>
      <w:r w:rsidR="00BE474D">
        <w:rPr>
          <w:rFonts w:ascii="Times New Roman" w:hAnsi="Times New Roman" w:cs="Times New Roman"/>
          <w:sz w:val="24"/>
          <w:szCs w:val="24"/>
        </w:rPr>
        <w:t>становленного   для  их  подачи».</w:t>
      </w:r>
    </w:p>
    <w:p w:rsidR="00706516" w:rsidRDefault="00706516" w:rsidP="0070651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3.Решение  вступает  в  силу  со  дня  официального  опубликования  в  газете «Вестник  органов  местного  самоуправления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ельничного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06516" w:rsidRDefault="00706516" w:rsidP="007065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6516" w:rsidRDefault="00706516" w:rsidP="007065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6516" w:rsidRDefault="00706516" w:rsidP="007065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6516" w:rsidRDefault="00706516" w:rsidP="0070651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Мельничного  сельсовета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С.В.Винидиктова</w:t>
      </w:r>
      <w:proofErr w:type="spellEnd"/>
    </w:p>
    <w:p w:rsidR="00706516" w:rsidRPr="00BE235B" w:rsidRDefault="00706516" w:rsidP="0070651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E235B" w:rsidRPr="00BE235B" w:rsidRDefault="00BE235B" w:rsidP="00BE235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sectPr w:rsidR="00BE235B" w:rsidRPr="00BE2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5B"/>
    <w:rsid w:val="002E19E3"/>
    <w:rsid w:val="00397D47"/>
    <w:rsid w:val="00400A2D"/>
    <w:rsid w:val="00706516"/>
    <w:rsid w:val="00712A79"/>
    <w:rsid w:val="00821F3C"/>
    <w:rsid w:val="00983264"/>
    <w:rsid w:val="009B6B49"/>
    <w:rsid w:val="00A44552"/>
    <w:rsid w:val="00B5638F"/>
    <w:rsid w:val="00BE235B"/>
    <w:rsid w:val="00BE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35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E23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35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E23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2014-08-25T12:50:00Z</cp:lastPrinted>
  <dcterms:created xsi:type="dcterms:W3CDTF">2013-08-26T05:10:00Z</dcterms:created>
  <dcterms:modified xsi:type="dcterms:W3CDTF">2014-08-25T12:52:00Z</dcterms:modified>
</cp:coreProperties>
</file>